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969E1" w14:textId="76D3327A" w:rsidR="00C332FE" w:rsidRPr="00E93E21" w:rsidRDefault="00E93E21">
      <w:pPr>
        <w:rPr>
          <w:b/>
          <w:bCs/>
          <w:sz w:val="32"/>
          <w:szCs w:val="32"/>
        </w:rPr>
      </w:pPr>
      <w:r w:rsidRPr="00E93E21">
        <w:rPr>
          <w:b/>
          <w:bCs/>
          <w:sz w:val="32"/>
          <w:szCs w:val="32"/>
        </w:rPr>
        <w:t>BASIC GUID</w:t>
      </w:r>
      <w:r w:rsidR="005E2CA8">
        <w:rPr>
          <w:b/>
          <w:bCs/>
          <w:sz w:val="32"/>
          <w:szCs w:val="32"/>
        </w:rPr>
        <w:t>E</w:t>
      </w:r>
      <w:r w:rsidRPr="00E93E21">
        <w:rPr>
          <w:b/>
          <w:bCs/>
          <w:sz w:val="32"/>
          <w:szCs w:val="32"/>
        </w:rPr>
        <w:t>LINES</w:t>
      </w:r>
      <w:r w:rsidR="00515F18" w:rsidRPr="00E93E21">
        <w:rPr>
          <w:b/>
          <w:bCs/>
          <w:sz w:val="32"/>
          <w:szCs w:val="32"/>
        </w:rPr>
        <w:t xml:space="preserve"> FOR CLUB LINESMEN</w:t>
      </w:r>
    </w:p>
    <w:p w14:paraId="3BB3CC4F" w14:textId="7BB1C797" w:rsidR="00515F18" w:rsidRDefault="00515F18"/>
    <w:p w14:paraId="6E42E456" w14:textId="71F3D26D" w:rsidR="00515F18" w:rsidRDefault="00515F18" w:rsidP="00515F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E21">
        <w:rPr>
          <w:sz w:val="32"/>
          <w:szCs w:val="32"/>
        </w:rPr>
        <w:t>Listen carefully to the referees briefing</w:t>
      </w:r>
      <w:r w:rsidR="00E93E21" w:rsidRPr="00E93E21">
        <w:rPr>
          <w:sz w:val="32"/>
          <w:szCs w:val="32"/>
        </w:rPr>
        <w:t>.</w:t>
      </w:r>
    </w:p>
    <w:p w14:paraId="31DCA0C6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23CF4DE8" w14:textId="7810AB76" w:rsidR="00515F18" w:rsidRDefault="00515F18" w:rsidP="00515F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E21">
        <w:rPr>
          <w:sz w:val="32"/>
          <w:szCs w:val="32"/>
        </w:rPr>
        <w:t>Start on the same side as your own</w:t>
      </w:r>
      <w:r w:rsidR="00E93E21" w:rsidRPr="00E93E21">
        <w:rPr>
          <w:sz w:val="32"/>
          <w:szCs w:val="32"/>
        </w:rPr>
        <w:t xml:space="preserve"> team’s</w:t>
      </w:r>
      <w:r w:rsidRPr="00E93E21">
        <w:rPr>
          <w:sz w:val="32"/>
          <w:szCs w:val="32"/>
        </w:rPr>
        <w:t xml:space="preserve"> left back</w:t>
      </w:r>
      <w:r w:rsidR="00E93E21" w:rsidRPr="00E93E21">
        <w:rPr>
          <w:sz w:val="32"/>
          <w:szCs w:val="32"/>
        </w:rPr>
        <w:t>.</w:t>
      </w:r>
    </w:p>
    <w:p w14:paraId="292B9564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328EBE69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17BC905C" w14:textId="03D11319" w:rsidR="00515F18" w:rsidRDefault="00515F18" w:rsidP="00515F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E21">
        <w:rPr>
          <w:sz w:val="32"/>
          <w:szCs w:val="32"/>
        </w:rPr>
        <w:t>Stay level with the last defender at all times</w:t>
      </w:r>
      <w:r w:rsidR="009A0B84" w:rsidRPr="00E93E21">
        <w:rPr>
          <w:sz w:val="32"/>
          <w:szCs w:val="32"/>
        </w:rPr>
        <w:t>. Do not cross the half</w:t>
      </w:r>
      <w:r w:rsidR="00E93E21">
        <w:rPr>
          <w:sz w:val="32"/>
          <w:szCs w:val="32"/>
        </w:rPr>
        <w:t>-</w:t>
      </w:r>
      <w:r w:rsidR="009A0B84" w:rsidRPr="00E93E21">
        <w:rPr>
          <w:sz w:val="32"/>
          <w:szCs w:val="32"/>
        </w:rPr>
        <w:t>way line.</w:t>
      </w:r>
    </w:p>
    <w:p w14:paraId="2A89B5BD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6E8D735A" w14:textId="000DCFE8" w:rsidR="00515F18" w:rsidRDefault="00515F18" w:rsidP="00515F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E21">
        <w:rPr>
          <w:sz w:val="32"/>
          <w:szCs w:val="32"/>
        </w:rPr>
        <w:t>Give clear flag signals to the referee. Do not take your flag down until the referee has acknowledged you</w:t>
      </w:r>
      <w:r w:rsidR="00E93E21" w:rsidRPr="00E93E21">
        <w:rPr>
          <w:sz w:val="32"/>
          <w:szCs w:val="32"/>
        </w:rPr>
        <w:t>.</w:t>
      </w:r>
    </w:p>
    <w:p w14:paraId="34F62390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2CEDAC42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28BC3640" w14:textId="18548AA6" w:rsidR="00515F18" w:rsidRDefault="00515F18" w:rsidP="00515F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E21">
        <w:rPr>
          <w:sz w:val="32"/>
          <w:szCs w:val="32"/>
        </w:rPr>
        <w:t>DO NOT flag for or signal any fouls. Leave them to the referee. Only flag for offside or ball out of play.</w:t>
      </w:r>
    </w:p>
    <w:p w14:paraId="7E57B8B3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24FBCDE8" w14:textId="0863204A" w:rsidR="00E93E21" w:rsidRDefault="00E93E21" w:rsidP="00515F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E21">
        <w:rPr>
          <w:sz w:val="32"/>
          <w:szCs w:val="32"/>
        </w:rPr>
        <w:t>The whole of the ball must be completely out of play. Not sure? Don’t flag.</w:t>
      </w:r>
    </w:p>
    <w:p w14:paraId="1EDEA0B8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5DDA6842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045599AC" w14:textId="0655A64A" w:rsidR="00E93E21" w:rsidRDefault="00E93E21" w:rsidP="00515F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E21">
        <w:rPr>
          <w:sz w:val="32"/>
          <w:szCs w:val="32"/>
        </w:rPr>
        <w:t>Stand level with the goal line near the corner flag at corner kicks.</w:t>
      </w:r>
    </w:p>
    <w:p w14:paraId="1ED910B8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27607F1D" w14:textId="163CD963" w:rsidR="00E93E21" w:rsidRDefault="00E93E21" w:rsidP="00E93E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E21">
        <w:rPr>
          <w:sz w:val="32"/>
          <w:szCs w:val="32"/>
        </w:rPr>
        <w:t xml:space="preserve">Wait a couple of seconds before flagging for offside – better late and correct than too quick and wrong. </w:t>
      </w:r>
      <w:r w:rsidRPr="00E93E21">
        <w:rPr>
          <w:sz w:val="32"/>
          <w:szCs w:val="32"/>
        </w:rPr>
        <w:t>Do not take your flag down until the referee has acknowledged you.</w:t>
      </w:r>
    </w:p>
    <w:p w14:paraId="5344C8A9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376C5D51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46488168" w14:textId="428DA9D4" w:rsidR="00515F18" w:rsidRDefault="00515F18" w:rsidP="00515F1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93E21">
        <w:rPr>
          <w:sz w:val="32"/>
          <w:szCs w:val="32"/>
        </w:rPr>
        <w:t>Report any unacceptable behaviour or abuse towards you to the referee at the earliest opportunity</w:t>
      </w:r>
      <w:r w:rsidR="00E93E21" w:rsidRPr="00E93E21">
        <w:rPr>
          <w:sz w:val="32"/>
          <w:szCs w:val="32"/>
        </w:rPr>
        <w:t>.</w:t>
      </w:r>
    </w:p>
    <w:p w14:paraId="4FB90A86" w14:textId="77777777" w:rsidR="00E93E21" w:rsidRPr="00E93E21" w:rsidRDefault="00E93E21" w:rsidP="00E93E21">
      <w:pPr>
        <w:pStyle w:val="ListParagraph"/>
        <w:rPr>
          <w:sz w:val="32"/>
          <w:szCs w:val="32"/>
        </w:rPr>
      </w:pPr>
    </w:p>
    <w:p w14:paraId="60C7C01B" w14:textId="5AD512C7" w:rsidR="00E93E21" w:rsidRPr="00E93E21" w:rsidRDefault="00E93E21" w:rsidP="00E93E21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10. </w:t>
      </w:r>
      <w:r w:rsidRPr="00DF1703">
        <w:rPr>
          <w:b/>
          <w:bCs/>
          <w:sz w:val="32"/>
          <w:szCs w:val="32"/>
        </w:rPr>
        <w:t>Enjoy it, you are doing a valuable job!</w:t>
      </w:r>
    </w:p>
    <w:sectPr w:rsidR="00E93E21" w:rsidRPr="00E93E21" w:rsidSect="00E93E21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46939"/>
    <w:multiLevelType w:val="hybridMultilevel"/>
    <w:tmpl w:val="4AF2A1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22"/>
    <w:rsid w:val="00082C39"/>
    <w:rsid w:val="004F4F73"/>
    <w:rsid w:val="00515F18"/>
    <w:rsid w:val="00537622"/>
    <w:rsid w:val="005A621D"/>
    <w:rsid w:val="005E2CA8"/>
    <w:rsid w:val="006C522B"/>
    <w:rsid w:val="009A0B84"/>
    <w:rsid w:val="00A87B8B"/>
    <w:rsid w:val="00DB1C73"/>
    <w:rsid w:val="00DF1703"/>
    <w:rsid w:val="00E9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73558"/>
  <w14:defaultImageDpi w14:val="32767"/>
  <w15:chartTrackingRefBased/>
  <w15:docId w15:val="{5F2E8FE2-BB70-3E44-8CE7-D579104A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5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Fry</dc:creator>
  <cp:keywords/>
  <dc:description/>
  <cp:lastModifiedBy>Nigel Fry</cp:lastModifiedBy>
  <cp:revision>6</cp:revision>
  <dcterms:created xsi:type="dcterms:W3CDTF">2020-08-04T15:05:00Z</dcterms:created>
  <dcterms:modified xsi:type="dcterms:W3CDTF">2020-08-30T11:04:00Z</dcterms:modified>
</cp:coreProperties>
</file>